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24" w:rsidRDefault="004114B8" w:rsidP="004114B8">
      <w:r>
        <w:t>Dear Friends,</w:t>
      </w:r>
    </w:p>
    <w:p w:rsidR="004114B8" w:rsidRDefault="004114B8" w:rsidP="004114B8">
      <w:r>
        <w:t xml:space="preserve">Blessings in the name of our new born </w:t>
      </w:r>
      <w:r w:rsidR="00E03F85">
        <w:t>savior</w:t>
      </w:r>
      <w:r w:rsidR="00E03F85">
        <w:rPr>
          <w:rFonts w:ascii="Calibri" w:hAnsi="Calibri" w:cs="Calibri"/>
          <w:color w:val="000000"/>
        </w:rPr>
        <w:t>, Jesus</w:t>
      </w:r>
      <w:r w:rsidR="003E0400">
        <w:rPr>
          <w:rFonts w:ascii="Calibri" w:hAnsi="Calibri" w:cs="Calibri"/>
          <w:color w:val="000000"/>
        </w:rPr>
        <w:t xml:space="preserve"> Christ! </w:t>
      </w:r>
      <w:r w:rsidR="003E0400">
        <w:t>As</w:t>
      </w:r>
      <w:r>
        <w:t xml:space="preserve"> we begin this jo</w:t>
      </w:r>
      <w:r w:rsidR="003E0400">
        <w:t xml:space="preserve">urney together into the New </w:t>
      </w:r>
      <w:r w:rsidR="00E03F85">
        <w:t>Year, I</w:t>
      </w:r>
      <w:r w:rsidR="003E0400">
        <w:t xml:space="preserve"> want to visit with you about another trek…one to good health.  One of the best ways to </w:t>
      </w:r>
      <w:r w:rsidR="00E03F85">
        <w:t>protect</w:t>
      </w:r>
      <w:r w:rsidR="003E0400">
        <w:t xml:space="preserve"> and promote health is by staying </w:t>
      </w:r>
      <w:r w:rsidR="007D03D1">
        <w:t xml:space="preserve">active and one of the best  ways to do    do so by </w:t>
      </w:r>
      <w:r w:rsidR="007D03D1" w:rsidRPr="007D03D1">
        <w:rPr>
          <w:i/>
        </w:rPr>
        <w:t>staying in step with the Lord</w:t>
      </w:r>
      <w:r w:rsidR="007D03D1">
        <w:t xml:space="preserve"> .Indeed Proverbs reminds us that”…a prudent man gives thoughts to his steps.</w:t>
      </w:r>
    </w:p>
    <w:p w:rsidR="007D03D1" w:rsidRDefault="007D03D1" w:rsidP="004114B8"/>
    <w:p w:rsidR="007D03D1" w:rsidRDefault="007D03D1" w:rsidP="004114B8">
      <w:pPr>
        <w:rPr>
          <w:b/>
        </w:rPr>
      </w:pPr>
      <w:r>
        <w:rPr>
          <w:b/>
        </w:rPr>
        <w:t xml:space="preserve">10,000 Steps to </w:t>
      </w:r>
      <w:r w:rsidR="002F7AFE">
        <w:rPr>
          <w:b/>
        </w:rPr>
        <w:t>Health</w:t>
      </w:r>
    </w:p>
    <w:p w:rsidR="002F7AFE" w:rsidRDefault="002F7AFE" w:rsidP="004114B8">
      <w:pPr>
        <w:rPr>
          <w:b/>
        </w:rPr>
      </w:pPr>
    </w:p>
    <w:p w:rsidR="002F7AFE" w:rsidRDefault="002F7AFE" w:rsidP="004114B8">
      <w:r>
        <w:t xml:space="preserve">There </w:t>
      </w:r>
      <w:r w:rsidR="00E03F85">
        <w:t>is</w:t>
      </w:r>
      <w:r>
        <w:t xml:space="preserve"> ample scientific evidence to support that for most people, walking can be an excellent form of exercise</w:t>
      </w:r>
      <w:r w:rsidR="000B4F43">
        <w:t>. I</w:t>
      </w:r>
      <w:r>
        <w:t>t is simple, can be done alone with little equipment.  Experts recommend that we take a 30 minute brisk walk every day.  This can likely reduce chronic disease 50-70%</w:t>
      </w:r>
      <w:r w:rsidR="000B4F43">
        <w:t>. I</w:t>
      </w:r>
      <w:r>
        <w:t>t can help you to lose weight which is one of the factors adding to the development of chronic disease.</w:t>
      </w:r>
    </w:p>
    <w:p w:rsidR="002F7AFE" w:rsidRDefault="002F7AFE" w:rsidP="004114B8"/>
    <w:p w:rsidR="002F7AFE" w:rsidRDefault="002F7AFE" w:rsidP="004114B8">
      <w:pPr>
        <w:rPr>
          <w:b/>
        </w:rPr>
      </w:pPr>
      <w:r>
        <w:rPr>
          <w:b/>
        </w:rPr>
        <w:t>Your Parish Nurse’s prescription for beginning your walking program includes:</w:t>
      </w:r>
    </w:p>
    <w:p w:rsidR="002F7AFE" w:rsidRDefault="002F7AFE" w:rsidP="002F7AFE">
      <w:pPr>
        <w:pStyle w:val="ListParagraph"/>
        <w:numPr>
          <w:ilvl w:val="0"/>
          <w:numId w:val="1"/>
        </w:numPr>
      </w:pPr>
      <w:r>
        <w:t>Check with your health care provider first</w:t>
      </w:r>
    </w:p>
    <w:p w:rsidR="0013106D" w:rsidRDefault="0013106D" w:rsidP="002F7AFE">
      <w:pPr>
        <w:pStyle w:val="ListParagraph"/>
        <w:numPr>
          <w:ilvl w:val="0"/>
          <w:numId w:val="1"/>
        </w:numPr>
      </w:pPr>
      <w:r>
        <w:t xml:space="preserve">Use a pedometer or your cell phone to keep track of your daily steps ( this will help you to </w:t>
      </w:r>
      <w:r w:rsidR="00EF7104">
        <w:t>maintain your motivation)</w:t>
      </w:r>
    </w:p>
    <w:p w:rsidR="00EF7104" w:rsidRDefault="00EF7104" w:rsidP="002F7AFE">
      <w:pPr>
        <w:pStyle w:val="ListParagraph"/>
        <w:numPr>
          <w:ilvl w:val="0"/>
          <w:numId w:val="1"/>
        </w:numPr>
      </w:pPr>
      <w:r>
        <w:t>Checking your equipment: do you have good shoes….reflective clothing for nighttime walking?</w:t>
      </w:r>
    </w:p>
    <w:p w:rsidR="00EF7104" w:rsidRDefault="00EF7104" w:rsidP="002F7AFE">
      <w:pPr>
        <w:pStyle w:val="ListParagraph"/>
        <w:numPr>
          <w:ilvl w:val="0"/>
          <w:numId w:val="1"/>
        </w:numPr>
      </w:pPr>
      <w:r>
        <w:t>Start small and gradually increase your goals by 200-500 more step per week</w:t>
      </w:r>
    </w:p>
    <w:p w:rsidR="00EF7104" w:rsidRDefault="00EF7104" w:rsidP="002F7AFE">
      <w:pPr>
        <w:pStyle w:val="ListParagraph"/>
        <w:numPr>
          <w:ilvl w:val="0"/>
          <w:numId w:val="1"/>
        </w:numPr>
      </w:pPr>
      <w:r>
        <w:t>Consider multi-tasking using weights or walk your dog</w:t>
      </w:r>
    </w:p>
    <w:p w:rsidR="00EF7104" w:rsidRDefault="00EF7104" w:rsidP="002F7AFE">
      <w:pPr>
        <w:pStyle w:val="ListParagraph"/>
        <w:numPr>
          <w:ilvl w:val="0"/>
          <w:numId w:val="1"/>
        </w:numPr>
      </w:pPr>
      <w:r>
        <w:t>Accountability: Tell someone about your plan and ask them to help hold you accountable</w:t>
      </w:r>
    </w:p>
    <w:p w:rsidR="00EF7104" w:rsidRDefault="00EF7104" w:rsidP="002F7AFE">
      <w:pPr>
        <w:pStyle w:val="ListParagraph"/>
        <w:numPr>
          <w:ilvl w:val="0"/>
          <w:numId w:val="1"/>
        </w:numPr>
      </w:pPr>
      <w:r>
        <w:t xml:space="preserve"> Keep it up! It takes several months to turn a behavior into a new habit</w:t>
      </w:r>
    </w:p>
    <w:p w:rsidR="00EF7104" w:rsidRDefault="00EF7104" w:rsidP="002F7AFE">
      <w:pPr>
        <w:pStyle w:val="ListParagraph"/>
        <w:numPr>
          <w:ilvl w:val="0"/>
          <w:numId w:val="1"/>
        </w:numPr>
      </w:pPr>
      <w:r>
        <w:t>Consider working a prayer walk into your wholistic health program.</w:t>
      </w:r>
    </w:p>
    <w:p w:rsidR="00EF7104" w:rsidRDefault="00EF7104" w:rsidP="00EF7104">
      <w:pPr>
        <w:pStyle w:val="ListParagraph"/>
      </w:pPr>
    </w:p>
    <w:p w:rsidR="00EF7104" w:rsidRDefault="00EF7104" w:rsidP="00EF7104">
      <w:pPr>
        <w:pStyle w:val="ListParagraph"/>
      </w:pPr>
      <w:r>
        <w:t>Happy New Year!</w:t>
      </w:r>
    </w:p>
    <w:p w:rsidR="00EF7104" w:rsidRPr="002F7AFE" w:rsidRDefault="006A7877" w:rsidP="00EF7104">
      <w:pPr>
        <w:pStyle w:val="ListParagraph"/>
      </w:pPr>
      <w:r>
        <w:t>Doris Branson ,</w:t>
      </w:r>
      <w:r w:rsidR="00EF7104">
        <w:t xml:space="preserve"> Parish Nurse </w:t>
      </w:r>
    </w:p>
    <w:p w:rsidR="007D03D1" w:rsidRDefault="007D03D1" w:rsidP="004114B8">
      <w:pPr>
        <w:rPr>
          <w:b/>
        </w:rPr>
      </w:pPr>
    </w:p>
    <w:p w:rsidR="007D03D1" w:rsidRPr="00F35449" w:rsidRDefault="007D03D1" w:rsidP="004114B8"/>
    <w:p w:rsidR="004114B8" w:rsidRPr="007D03D1" w:rsidRDefault="004114B8" w:rsidP="004114B8">
      <w:pPr>
        <w:rPr>
          <w:i/>
        </w:rPr>
      </w:pPr>
    </w:p>
    <w:p w:rsidR="004114B8" w:rsidRPr="004114B8" w:rsidRDefault="004114B8" w:rsidP="004114B8"/>
    <w:sectPr w:rsidR="004114B8" w:rsidRPr="004114B8" w:rsidSect="001A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0AB"/>
    <w:multiLevelType w:val="hybridMultilevel"/>
    <w:tmpl w:val="6138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DC6124"/>
    <w:rsid w:val="00083AE4"/>
    <w:rsid w:val="000B4F43"/>
    <w:rsid w:val="0013106D"/>
    <w:rsid w:val="001A4F79"/>
    <w:rsid w:val="001E44AB"/>
    <w:rsid w:val="00233C35"/>
    <w:rsid w:val="002F7AFE"/>
    <w:rsid w:val="0033753A"/>
    <w:rsid w:val="0035535C"/>
    <w:rsid w:val="003E0400"/>
    <w:rsid w:val="004114B8"/>
    <w:rsid w:val="006A7877"/>
    <w:rsid w:val="006E1F18"/>
    <w:rsid w:val="007D03D1"/>
    <w:rsid w:val="00B555B3"/>
    <w:rsid w:val="00BB079B"/>
    <w:rsid w:val="00D41DC7"/>
    <w:rsid w:val="00D513AE"/>
    <w:rsid w:val="00DC6124"/>
    <w:rsid w:val="00E03F85"/>
    <w:rsid w:val="00EF7104"/>
    <w:rsid w:val="00F3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3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3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3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13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3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3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3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3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1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1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13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13AE"/>
    <w:rPr>
      <w:b/>
      <w:bCs/>
    </w:rPr>
  </w:style>
  <w:style w:type="character" w:styleId="Emphasis">
    <w:name w:val="Emphasis"/>
    <w:basedOn w:val="DefaultParagraphFont"/>
    <w:uiPriority w:val="20"/>
    <w:qFormat/>
    <w:rsid w:val="00D513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13AE"/>
    <w:rPr>
      <w:szCs w:val="32"/>
    </w:rPr>
  </w:style>
  <w:style w:type="paragraph" w:styleId="ListParagraph">
    <w:name w:val="List Paragraph"/>
    <w:basedOn w:val="Normal"/>
    <w:uiPriority w:val="34"/>
    <w:qFormat/>
    <w:rsid w:val="00D513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3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13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AE"/>
    <w:rPr>
      <w:b/>
      <w:i/>
      <w:sz w:val="24"/>
    </w:rPr>
  </w:style>
  <w:style w:type="character" w:styleId="SubtleEmphasis">
    <w:name w:val="Subtle Emphasis"/>
    <w:uiPriority w:val="19"/>
    <w:qFormat/>
    <w:rsid w:val="00D513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13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13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13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13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3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2021-12-14T21:34:00Z</cp:lastPrinted>
  <dcterms:created xsi:type="dcterms:W3CDTF">2022-01-04T21:45:00Z</dcterms:created>
  <dcterms:modified xsi:type="dcterms:W3CDTF">2024-12-18T21:15:00Z</dcterms:modified>
</cp:coreProperties>
</file>